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6" w:rsidRDefault="00F01B0B" w:rsidP="008C7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C7819">
        <w:rPr>
          <w:b/>
          <w:sz w:val="28"/>
          <w:szCs w:val="28"/>
        </w:rPr>
        <w:t xml:space="preserve">    </w:t>
      </w:r>
      <w:r w:rsidR="00276076">
        <w:rPr>
          <w:b/>
          <w:sz w:val="28"/>
          <w:szCs w:val="28"/>
        </w:rPr>
        <w:t xml:space="preserve">              </w:t>
      </w:r>
      <w:r w:rsidR="008C7819">
        <w:rPr>
          <w:b/>
          <w:sz w:val="28"/>
          <w:szCs w:val="28"/>
        </w:rPr>
        <w:t xml:space="preserve"> </w:t>
      </w:r>
      <w:r w:rsidR="00276076" w:rsidRPr="00065BF4">
        <w:rPr>
          <w:noProof/>
          <w:sz w:val="24"/>
          <w:szCs w:val="24"/>
        </w:rPr>
        <w:drawing>
          <wp:inline distT="0" distB="0" distL="0" distR="0" wp14:anchorId="5988DCA9" wp14:editId="7286224C">
            <wp:extent cx="50038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19" w:rsidRPr="001A5C4F" w:rsidRDefault="008C7819" w:rsidP="0048569C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6076">
        <w:rPr>
          <w:b/>
          <w:sz w:val="28"/>
          <w:szCs w:val="28"/>
        </w:rPr>
        <w:t xml:space="preserve">             </w:t>
      </w:r>
      <w:r w:rsidRPr="001A5C4F">
        <w:rPr>
          <w:b/>
          <w:sz w:val="28"/>
          <w:szCs w:val="28"/>
        </w:rPr>
        <w:t>АДМИНИСТРАЦИЯ</w:t>
      </w:r>
      <w:r w:rsidR="0048569C">
        <w:rPr>
          <w:b/>
          <w:sz w:val="28"/>
          <w:szCs w:val="28"/>
        </w:rPr>
        <w:tab/>
      </w:r>
    </w:p>
    <w:p w:rsidR="008C7819" w:rsidRPr="001A5C4F" w:rsidRDefault="008C7819" w:rsidP="0048569C">
      <w:pPr>
        <w:tabs>
          <w:tab w:val="left" w:pos="6255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МУНИЦИПАЛЬНОГО </w:t>
      </w:r>
    </w:p>
    <w:p w:rsidR="008C7819" w:rsidRPr="001A5C4F" w:rsidRDefault="008C7819" w:rsidP="0048569C">
      <w:pPr>
        <w:tabs>
          <w:tab w:val="left" w:pos="669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ОБРАЗОВАНИЯ</w:t>
      </w:r>
      <w:r w:rsidR="0070198E">
        <w:rPr>
          <w:b/>
          <w:sz w:val="28"/>
          <w:szCs w:val="28"/>
        </w:rPr>
        <w:tab/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СОЛЬ-ИЛЕЦКИЙ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ГОРОДСКОЙ ОКРУГ 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ОРЕНБУРГСКОЙ ОБЛАСТИ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 УПРАВЛЕНИЕ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ОБРАЗОВАНИЯ</w:t>
      </w:r>
    </w:p>
    <w:p w:rsidR="008C7819" w:rsidRPr="001A5C4F" w:rsidRDefault="008C7819" w:rsidP="008C7819">
      <w:pPr>
        <w:rPr>
          <w:sz w:val="16"/>
          <w:szCs w:val="16"/>
        </w:rPr>
      </w:pPr>
      <w:r w:rsidRPr="001A5C4F">
        <w:rPr>
          <w:sz w:val="16"/>
          <w:szCs w:val="16"/>
        </w:rPr>
        <w:t xml:space="preserve">                    </w:t>
      </w:r>
    </w:p>
    <w:p w:rsidR="008C7819" w:rsidRPr="00EF0D52" w:rsidRDefault="008C7819" w:rsidP="008C7819">
      <w:pPr>
        <w:tabs>
          <w:tab w:val="left" w:pos="1290"/>
        </w:tabs>
        <w:ind w:left="1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1B0B">
        <w:rPr>
          <w:b/>
          <w:sz w:val="28"/>
          <w:szCs w:val="28"/>
        </w:rPr>
        <w:t xml:space="preserve">        </w:t>
      </w:r>
      <w:r w:rsidRPr="00EF0D52">
        <w:rPr>
          <w:b/>
          <w:sz w:val="28"/>
          <w:szCs w:val="28"/>
        </w:rPr>
        <w:t xml:space="preserve">    ПРИКАЗ</w:t>
      </w:r>
    </w:p>
    <w:p w:rsidR="008C7819" w:rsidRPr="001A5C4F" w:rsidRDefault="008C7819" w:rsidP="008C7819">
      <w:pPr>
        <w:ind w:left="175"/>
        <w:rPr>
          <w:b/>
        </w:rPr>
      </w:pPr>
    </w:p>
    <w:p w:rsidR="008C7819" w:rsidRPr="00216F09" w:rsidRDefault="00276076" w:rsidP="00FD6372">
      <w:pPr>
        <w:tabs>
          <w:tab w:val="left" w:pos="2445"/>
        </w:tabs>
        <w:rPr>
          <w:sz w:val="28"/>
          <w:szCs w:val="28"/>
        </w:rPr>
      </w:pPr>
      <w:r w:rsidRPr="00216F09">
        <w:rPr>
          <w:sz w:val="28"/>
          <w:szCs w:val="28"/>
        </w:rPr>
        <w:t xml:space="preserve">             </w:t>
      </w:r>
      <w:r w:rsidR="00F01B0B" w:rsidRPr="00216F09">
        <w:rPr>
          <w:sz w:val="28"/>
          <w:szCs w:val="28"/>
        </w:rPr>
        <w:t xml:space="preserve">   </w:t>
      </w:r>
      <w:r w:rsidR="00B75362">
        <w:rPr>
          <w:sz w:val="28"/>
          <w:szCs w:val="28"/>
        </w:rPr>
        <w:t xml:space="preserve">    06</w:t>
      </w:r>
      <w:r w:rsidR="0067054A">
        <w:rPr>
          <w:sz w:val="28"/>
          <w:szCs w:val="28"/>
        </w:rPr>
        <w:t>.03</w:t>
      </w:r>
      <w:r w:rsidR="0075683F" w:rsidRPr="0075683F">
        <w:rPr>
          <w:sz w:val="28"/>
          <w:szCs w:val="28"/>
        </w:rPr>
        <w:t>.20</w:t>
      </w:r>
      <w:r w:rsidR="00E17F48">
        <w:rPr>
          <w:sz w:val="28"/>
          <w:szCs w:val="28"/>
        </w:rPr>
        <w:t>23</w:t>
      </w:r>
      <w:r w:rsidR="00F966ED">
        <w:rPr>
          <w:sz w:val="28"/>
          <w:szCs w:val="28"/>
        </w:rPr>
        <w:t>г. №</w:t>
      </w:r>
      <w:r w:rsidR="00E17F48">
        <w:rPr>
          <w:sz w:val="28"/>
          <w:szCs w:val="28"/>
        </w:rPr>
        <w:t xml:space="preserve"> </w:t>
      </w:r>
      <w:r w:rsidR="00100FE8">
        <w:rPr>
          <w:sz w:val="28"/>
          <w:szCs w:val="28"/>
        </w:rPr>
        <w:t>59</w:t>
      </w:r>
      <w:bookmarkStart w:id="0" w:name="_GoBack"/>
      <w:bookmarkEnd w:id="0"/>
      <w:r w:rsidR="00AA181A" w:rsidRPr="00216F09">
        <w:rPr>
          <w:sz w:val="28"/>
          <w:szCs w:val="28"/>
        </w:rPr>
        <w:t xml:space="preserve">       </w:t>
      </w:r>
      <w:r w:rsidR="00F01B0B" w:rsidRPr="00216F09">
        <w:rPr>
          <w:sz w:val="28"/>
          <w:szCs w:val="28"/>
        </w:rPr>
        <w:t xml:space="preserve">  </w:t>
      </w:r>
    </w:p>
    <w:p w:rsidR="006B2886" w:rsidRPr="006B2886" w:rsidRDefault="006B2886" w:rsidP="00FD6372">
      <w:pPr>
        <w:widowControl w:val="0"/>
        <w:ind w:left="160" w:right="524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О </w:t>
      </w:r>
      <w:r w:rsidRPr="006B2886">
        <w:rPr>
          <w:rFonts w:eastAsia="Arial Unicode MS"/>
          <w:color w:val="000000"/>
          <w:sz w:val="28"/>
          <w:szCs w:val="28"/>
          <w:lang w:bidi="ru-RU"/>
        </w:rPr>
        <w:t>проведении регионального публичного зачета по геометрии в 2023 году</w:t>
      </w:r>
    </w:p>
    <w:p w:rsidR="007E1A79" w:rsidRDefault="006B2886" w:rsidP="00FD6372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</w:t>
      </w:r>
      <w:r w:rsidRPr="006B2886">
        <w:rPr>
          <w:rFonts w:eastAsia="Arial Unicode MS"/>
          <w:color w:val="000000"/>
          <w:sz w:val="28"/>
          <w:szCs w:val="28"/>
          <w:lang w:bidi="ru-RU"/>
        </w:rPr>
        <w:t>В целях развития региональной системы оценки качества образования,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</w:t>
      </w:r>
    </w:p>
    <w:p w:rsidR="006B2886" w:rsidRPr="006B2886" w:rsidRDefault="006B2886" w:rsidP="00FD6372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eastAsia="Arial Unicode MS"/>
          <w:color w:val="000000"/>
          <w:spacing w:val="60"/>
          <w:sz w:val="28"/>
          <w:szCs w:val="28"/>
          <w:lang w:bidi="ru-RU"/>
        </w:rPr>
        <w:t>приказываю:</w:t>
      </w:r>
    </w:p>
    <w:p w:rsidR="006B2886" w:rsidRPr="006B2886" w:rsidRDefault="006B2886" w:rsidP="00FD6372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</w:t>
      </w:r>
      <w:r w:rsidRPr="006B2886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gramStart"/>
      <w:r w:rsidRPr="006B2886">
        <w:rPr>
          <w:rFonts w:eastAsia="Arial Unicode MS"/>
          <w:color w:val="000000"/>
          <w:sz w:val="28"/>
          <w:szCs w:val="28"/>
          <w:lang w:bidi="ru-RU"/>
        </w:rPr>
        <w:t>Провести</w:t>
      </w:r>
      <w:r w:rsidR="001777BA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6B2886">
        <w:rPr>
          <w:rFonts w:eastAsia="Arial Unicode MS"/>
          <w:color w:val="000000"/>
          <w:sz w:val="28"/>
          <w:szCs w:val="28"/>
          <w:lang w:bidi="ru-RU"/>
        </w:rPr>
        <w:t xml:space="preserve"> региональный публичный зачет</w:t>
      </w:r>
      <w:r w:rsidR="00F330ED">
        <w:rPr>
          <w:rFonts w:eastAsia="Arial Unicode MS"/>
          <w:color w:val="000000"/>
          <w:sz w:val="28"/>
          <w:szCs w:val="28"/>
          <w:lang w:bidi="ru-RU"/>
        </w:rPr>
        <w:t xml:space="preserve"> по геометрии для обучающихся 8 </w:t>
      </w:r>
      <w:r w:rsidRPr="006B2886">
        <w:rPr>
          <w:rFonts w:eastAsia="Arial Unicode MS"/>
          <w:color w:val="000000"/>
          <w:sz w:val="28"/>
          <w:szCs w:val="28"/>
          <w:lang w:bidi="ru-RU"/>
        </w:rPr>
        <w:t>классов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42EF4">
        <w:rPr>
          <w:rFonts w:eastAsia="Arial Unicode MS"/>
          <w:color w:val="000000"/>
          <w:sz w:val="28"/>
          <w:szCs w:val="28"/>
          <w:lang w:bidi="ru-RU"/>
        </w:rPr>
        <w:t xml:space="preserve">на базе </w:t>
      </w:r>
      <w:r>
        <w:rPr>
          <w:rFonts w:eastAsia="Arial Unicode MS"/>
          <w:color w:val="000000"/>
          <w:sz w:val="28"/>
          <w:szCs w:val="28"/>
          <w:lang w:bidi="ru-RU"/>
        </w:rPr>
        <w:t>общеобразовательных учреждений  Соль-</w:t>
      </w:r>
      <w:proofErr w:type="spellStart"/>
      <w:r>
        <w:rPr>
          <w:rFonts w:eastAsia="Arial Unicode MS"/>
          <w:color w:val="000000"/>
          <w:sz w:val="28"/>
          <w:szCs w:val="28"/>
          <w:lang w:bidi="ru-RU"/>
        </w:rPr>
        <w:t>Илецкого</w:t>
      </w:r>
      <w:proofErr w:type="spellEnd"/>
      <w:r>
        <w:rPr>
          <w:rFonts w:eastAsia="Arial Unicode MS"/>
          <w:color w:val="000000"/>
          <w:sz w:val="28"/>
          <w:szCs w:val="28"/>
          <w:lang w:bidi="ru-RU"/>
        </w:rPr>
        <w:t xml:space="preserve"> городского округа</w:t>
      </w:r>
      <w:r w:rsidRPr="006B2886">
        <w:rPr>
          <w:rFonts w:eastAsia="Arial Unicode MS"/>
          <w:color w:val="000000"/>
          <w:sz w:val="28"/>
          <w:szCs w:val="28"/>
          <w:lang w:bidi="ru-RU"/>
        </w:rPr>
        <w:t xml:space="preserve"> (далее - региональный зачет) в соответствии с регламентом проведения регионального зачета (далее - Регламент), перечнем вопросов регионального зачета, утвержденными приказом министерства образования Оренбургской об</w:t>
      </w:r>
      <w:r w:rsidR="00CB1156">
        <w:rPr>
          <w:rFonts w:eastAsia="Arial Unicode MS"/>
          <w:color w:val="000000"/>
          <w:sz w:val="28"/>
          <w:szCs w:val="28"/>
          <w:lang w:bidi="ru-RU"/>
        </w:rPr>
        <w:t>ласти от 05.03.2018 № 01-21/370</w:t>
      </w:r>
      <w:r w:rsidR="00742EF4">
        <w:rPr>
          <w:rFonts w:eastAsia="Arial Unicode MS"/>
          <w:color w:val="000000"/>
          <w:sz w:val="28"/>
          <w:szCs w:val="28"/>
          <w:lang w:bidi="ru-RU"/>
        </w:rPr>
        <w:t xml:space="preserve">, </w:t>
      </w:r>
      <w:r w:rsidR="00CB1156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1777BA">
        <w:rPr>
          <w:rFonts w:eastAsia="Arial Unicode MS"/>
          <w:color w:val="000000"/>
          <w:sz w:val="28"/>
          <w:szCs w:val="28"/>
          <w:lang w:bidi="ru-RU"/>
        </w:rPr>
        <w:t xml:space="preserve">критериями  </w:t>
      </w:r>
      <w:r w:rsidR="00742EF4">
        <w:rPr>
          <w:rFonts w:eastAsia="Arial Unicode MS"/>
          <w:color w:val="000000"/>
          <w:sz w:val="28"/>
          <w:szCs w:val="28"/>
          <w:lang w:bidi="ru-RU"/>
        </w:rPr>
        <w:t>оценивания, шкалой</w:t>
      </w:r>
      <w:r w:rsidR="001777BA" w:rsidRPr="001777BA">
        <w:rPr>
          <w:rFonts w:eastAsia="Arial Unicode MS"/>
          <w:color w:val="000000"/>
          <w:sz w:val="28"/>
          <w:szCs w:val="28"/>
          <w:lang w:bidi="ru-RU"/>
        </w:rPr>
        <w:t xml:space="preserve"> перевода баллов в школьную отметку согласно </w:t>
      </w:r>
      <w:r w:rsidR="00742EF4">
        <w:rPr>
          <w:rFonts w:eastAsia="Arial Unicode MS"/>
          <w:color w:val="000000"/>
          <w:sz w:val="28"/>
          <w:szCs w:val="28"/>
          <w:lang w:bidi="ru-RU"/>
        </w:rPr>
        <w:t>приложениям к настоящему приказу (Приложение №1,№2).</w:t>
      </w:r>
      <w:proofErr w:type="gramEnd"/>
    </w:p>
    <w:p w:rsidR="006B2886" w:rsidRPr="006B2886" w:rsidRDefault="00C67186" w:rsidP="00C6718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                              Срок: 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11.05.2023года </w:t>
      </w:r>
    </w:p>
    <w:p w:rsidR="008B30D7" w:rsidRDefault="00C20E4F" w:rsidP="00C67186">
      <w:pPr>
        <w:widowControl w:val="0"/>
        <w:tabs>
          <w:tab w:val="left" w:pos="1097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</w:t>
      </w:r>
      <w:r w:rsidR="00C67186">
        <w:rPr>
          <w:rFonts w:eastAsia="Arial Unicode MS"/>
          <w:color w:val="000000"/>
          <w:sz w:val="28"/>
          <w:szCs w:val="28"/>
          <w:lang w:bidi="ru-RU"/>
        </w:rPr>
        <w:t xml:space="preserve">Назначить муниципальным координатором по проведению публичного зачета по геометрии в 8 классах </w:t>
      </w:r>
      <w:proofErr w:type="gramStart"/>
      <w:r w:rsidR="00C67186">
        <w:rPr>
          <w:rFonts w:eastAsia="Arial Unicode MS"/>
          <w:color w:val="000000"/>
          <w:sz w:val="28"/>
          <w:szCs w:val="28"/>
          <w:lang w:bidi="ru-RU"/>
        </w:rPr>
        <w:t>Васькину</w:t>
      </w:r>
      <w:proofErr w:type="gramEnd"/>
      <w:r w:rsidR="00C67186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8B30D7">
        <w:rPr>
          <w:rFonts w:eastAsia="Arial Unicode MS"/>
          <w:color w:val="000000"/>
          <w:sz w:val="28"/>
          <w:szCs w:val="28"/>
          <w:lang w:bidi="ru-RU"/>
        </w:rPr>
        <w:t>Н.Б., главного специалиста Управления образова</w:t>
      </w:r>
      <w:r w:rsidR="00C67186">
        <w:rPr>
          <w:rFonts w:eastAsia="Arial Unicode MS"/>
          <w:color w:val="000000"/>
          <w:sz w:val="28"/>
          <w:szCs w:val="28"/>
          <w:lang w:bidi="ru-RU"/>
        </w:rPr>
        <w:t>ния</w:t>
      </w:r>
      <w:r w:rsidR="008B30D7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C67186" w:rsidRDefault="00B75362" w:rsidP="00C20E4F">
      <w:pPr>
        <w:widowControl w:val="0"/>
        <w:tabs>
          <w:tab w:val="left" w:pos="1332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3.МКУ «ИМЦ»</w:t>
      </w:r>
      <w:r w:rsidR="00F330ED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(</w:t>
      </w:r>
      <w:proofErr w:type="spellStart"/>
      <w:r>
        <w:rPr>
          <w:rFonts w:eastAsia="Arial Unicode MS"/>
          <w:color w:val="000000"/>
          <w:sz w:val="28"/>
          <w:szCs w:val="28"/>
          <w:lang w:bidi="ru-RU"/>
        </w:rPr>
        <w:t>Хамко</w:t>
      </w:r>
      <w:proofErr w:type="spellEnd"/>
      <w:r>
        <w:rPr>
          <w:rFonts w:eastAsia="Arial Unicode MS"/>
          <w:color w:val="000000"/>
          <w:sz w:val="28"/>
          <w:szCs w:val="28"/>
          <w:lang w:bidi="ru-RU"/>
        </w:rPr>
        <w:t xml:space="preserve"> А.П.)</w:t>
      </w:r>
      <w:r w:rsidR="00C67186">
        <w:rPr>
          <w:rFonts w:eastAsia="Arial Unicode MS"/>
          <w:color w:val="000000"/>
          <w:sz w:val="28"/>
          <w:szCs w:val="28"/>
          <w:lang w:bidi="ru-RU"/>
        </w:rPr>
        <w:t xml:space="preserve"> обеспечить:</w:t>
      </w:r>
    </w:p>
    <w:p w:rsidR="002779ED" w:rsidRDefault="00C67186" w:rsidP="00C20E4F">
      <w:pPr>
        <w:widowControl w:val="0"/>
        <w:tabs>
          <w:tab w:val="left" w:pos="1332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</w:t>
      </w:r>
      <w:r w:rsidR="00C20E4F" w:rsidRPr="00C20E4F">
        <w:rPr>
          <w:rFonts w:eastAsia="Arial Unicode MS"/>
          <w:color w:val="000000"/>
          <w:sz w:val="28"/>
          <w:szCs w:val="28"/>
          <w:lang w:bidi="ru-RU"/>
        </w:rPr>
        <w:t>информационную и разъяснительную работу с руководителями общеобраз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овательных организаций </w:t>
      </w:r>
      <w:r w:rsidR="00C20E4F" w:rsidRPr="00C20E4F">
        <w:rPr>
          <w:rFonts w:eastAsia="Arial Unicode MS"/>
          <w:color w:val="000000"/>
          <w:sz w:val="28"/>
          <w:szCs w:val="28"/>
          <w:lang w:bidi="ru-RU"/>
        </w:rPr>
        <w:t xml:space="preserve"> о формах и содержании </w:t>
      </w:r>
      <w:r w:rsidR="002779ED">
        <w:rPr>
          <w:rFonts w:eastAsia="Arial Unicode MS"/>
          <w:color w:val="000000"/>
          <w:sz w:val="28"/>
          <w:szCs w:val="28"/>
          <w:lang w:bidi="ru-RU"/>
        </w:rPr>
        <w:t>регионального зачета.</w:t>
      </w:r>
    </w:p>
    <w:p w:rsidR="00C67186" w:rsidRDefault="00C67186" w:rsidP="00C20E4F">
      <w:pPr>
        <w:widowControl w:val="0"/>
        <w:tabs>
          <w:tab w:val="left" w:pos="1332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                         Срок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 xml:space="preserve"> :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 xml:space="preserve"> до 01.04.2023 года</w:t>
      </w:r>
    </w:p>
    <w:p w:rsidR="00643356" w:rsidRDefault="002779ED" w:rsidP="00643356">
      <w:pPr>
        <w:widowControl w:val="0"/>
        <w:tabs>
          <w:tab w:val="left" w:pos="1332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2779ED">
        <w:t xml:space="preserve"> </w:t>
      </w:r>
      <w:r w:rsidR="00C67186">
        <w:rPr>
          <w:rFonts w:eastAsia="Arial Unicode MS"/>
          <w:color w:val="000000"/>
          <w:sz w:val="28"/>
          <w:szCs w:val="28"/>
          <w:lang w:bidi="ru-RU"/>
        </w:rPr>
        <w:t>-</w:t>
      </w:r>
      <w:r w:rsidR="00643356">
        <w:rPr>
          <w:rFonts w:eastAsia="Arial Unicode MS"/>
          <w:color w:val="000000"/>
          <w:sz w:val="28"/>
          <w:szCs w:val="28"/>
          <w:lang w:bidi="ru-RU"/>
        </w:rPr>
        <w:t xml:space="preserve">составление </w:t>
      </w:r>
      <w:r w:rsidRPr="002779ED">
        <w:rPr>
          <w:rFonts w:eastAsia="Arial Unicode MS"/>
          <w:color w:val="000000"/>
          <w:sz w:val="28"/>
          <w:szCs w:val="28"/>
          <w:lang w:bidi="ru-RU"/>
        </w:rPr>
        <w:t xml:space="preserve"> план</w:t>
      </w:r>
      <w:r w:rsidR="00643356">
        <w:rPr>
          <w:rFonts w:eastAsia="Arial Unicode MS"/>
          <w:color w:val="000000"/>
          <w:sz w:val="28"/>
          <w:szCs w:val="28"/>
          <w:lang w:bidi="ru-RU"/>
        </w:rPr>
        <w:t>а</w:t>
      </w:r>
      <w:r w:rsidRPr="002779ED">
        <w:rPr>
          <w:rFonts w:eastAsia="Arial Unicode MS"/>
          <w:color w:val="000000"/>
          <w:sz w:val="28"/>
          <w:szCs w:val="28"/>
          <w:lang w:bidi="ru-RU"/>
        </w:rPr>
        <w:t xml:space="preserve"> мероприятий по подготовке к региональному зачету, предусмотрев мероприятия по информационному сопровождению участников регионального зачета.</w:t>
      </w:r>
    </w:p>
    <w:p w:rsidR="006B2886" w:rsidRPr="006B2886" w:rsidRDefault="00643356" w:rsidP="00643356">
      <w:pPr>
        <w:widowControl w:val="0"/>
        <w:tabs>
          <w:tab w:val="left" w:pos="1332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43356">
        <w:lastRenderedPageBreak/>
        <w:t xml:space="preserve"> 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 xml:space="preserve">-размещение </w:t>
      </w:r>
      <w:r w:rsidR="00B7536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на официальном </w:t>
      </w:r>
      <w:r w:rsidRPr="00643356">
        <w:rPr>
          <w:rFonts w:eastAsia="Arial Unicode MS"/>
          <w:color w:val="000000"/>
          <w:sz w:val="28"/>
          <w:szCs w:val="28"/>
          <w:lang w:bidi="ru-RU"/>
        </w:rPr>
        <w:t xml:space="preserve"> сайте УО </w:t>
      </w:r>
      <w:r w:rsidR="00B75362">
        <w:rPr>
          <w:rFonts w:eastAsia="Arial Unicode MS"/>
          <w:color w:val="000000"/>
          <w:sz w:val="28"/>
          <w:szCs w:val="28"/>
          <w:lang w:bidi="ru-RU"/>
        </w:rPr>
        <w:t>Регламента</w:t>
      </w:r>
      <w:r>
        <w:rPr>
          <w:rFonts w:eastAsia="Arial Unicode MS"/>
          <w:color w:val="000000"/>
          <w:sz w:val="28"/>
          <w:szCs w:val="28"/>
          <w:lang w:bidi="ru-RU"/>
        </w:rPr>
        <w:t>, перечня</w:t>
      </w:r>
      <w:r w:rsidRPr="00643356">
        <w:rPr>
          <w:rFonts w:eastAsia="Arial Unicode MS"/>
          <w:color w:val="000000"/>
          <w:sz w:val="28"/>
          <w:szCs w:val="28"/>
          <w:lang w:bidi="ru-RU"/>
        </w:rPr>
        <w:t xml:space="preserve"> вопросов регионального зачета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по геометрии </w:t>
      </w:r>
      <w:r w:rsidRPr="00643356">
        <w:rPr>
          <w:rFonts w:eastAsia="Arial Unicode MS"/>
          <w:color w:val="000000"/>
          <w:sz w:val="28"/>
          <w:szCs w:val="28"/>
          <w:lang w:bidi="ru-RU"/>
        </w:rPr>
        <w:t xml:space="preserve"> для обучающихся 8 класса.                                                                                           </w:t>
      </w:r>
      <w:proofErr w:type="gramEnd"/>
    </w:p>
    <w:p w:rsidR="006B2886" w:rsidRPr="006B2886" w:rsidRDefault="006B2886" w:rsidP="006B2886">
      <w:pPr>
        <w:widowControl w:val="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eastAsia="Arial Unicode MS"/>
          <w:color w:val="000000"/>
          <w:sz w:val="28"/>
          <w:szCs w:val="28"/>
          <w:lang w:bidi="ru-RU"/>
        </w:rPr>
        <w:t>Срок: до 07.04.2023</w:t>
      </w:r>
    </w:p>
    <w:p w:rsidR="006B2886" w:rsidRPr="006B2886" w:rsidRDefault="00F330ED" w:rsidP="00C20E4F">
      <w:pPr>
        <w:widowControl w:val="0"/>
        <w:tabs>
          <w:tab w:val="left" w:pos="1332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-предоставление </w:t>
      </w:r>
      <w:r w:rsidR="00643356">
        <w:rPr>
          <w:rFonts w:eastAsia="Arial Unicode MS"/>
          <w:color w:val="000000"/>
          <w:sz w:val="28"/>
          <w:szCs w:val="28"/>
          <w:lang w:bidi="ru-RU"/>
        </w:rPr>
        <w:t xml:space="preserve"> отчет</w:t>
      </w:r>
      <w:r>
        <w:rPr>
          <w:rFonts w:eastAsia="Arial Unicode MS"/>
          <w:color w:val="000000"/>
          <w:sz w:val="28"/>
          <w:szCs w:val="28"/>
          <w:lang w:bidi="ru-RU"/>
        </w:rPr>
        <w:t>а и аналитической справки</w:t>
      </w:r>
      <w:r w:rsidR="00643356">
        <w:rPr>
          <w:rFonts w:eastAsia="Arial Unicode MS"/>
          <w:color w:val="000000"/>
          <w:sz w:val="28"/>
          <w:szCs w:val="28"/>
          <w:lang w:bidi="ru-RU"/>
        </w:rPr>
        <w:t xml:space="preserve">  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об итогах проведения регионального зач</w:t>
      </w:r>
      <w:r w:rsidR="007E1A79">
        <w:rPr>
          <w:rFonts w:eastAsia="Arial Unicode MS"/>
          <w:color w:val="000000"/>
          <w:sz w:val="28"/>
          <w:szCs w:val="28"/>
          <w:lang w:bidi="ru-RU"/>
        </w:rPr>
        <w:t xml:space="preserve">ета  и </w:t>
      </w:r>
      <w:r w:rsidR="002779ED">
        <w:rPr>
          <w:rFonts w:eastAsia="Arial Unicode MS"/>
          <w:color w:val="000000"/>
          <w:sz w:val="28"/>
          <w:szCs w:val="28"/>
          <w:lang w:bidi="ru-RU"/>
        </w:rPr>
        <w:t>п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редоставление </w:t>
      </w:r>
      <w:r w:rsidR="007E1A79">
        <w:rPr>
          <w:rFonts w:eastAsia="Arial Unicode MS"/>
          <w:color w:val="000000"/>
          <w:sz w:val="28"/>
          <w:szCs w:val="28"/>
          <w:lang w:bidi="ru-RU"/>
        </w:rPr>
        <w:t xml:space="preserve">в ГБУ РЦРО </w:t>
      </w:r>
      <w:r w:rsidR="002779ED" w:rsidRPr="002779ED">
        <w:rPr>
          <w:rFonts w:eastAsia="Arial Unicode MS"/>
          <w:color w:val="000000"/>
          <w:sz w:val="28"/>
          <w:szCs w:val="28"/>
          <w:lang w:bidi="ru-RU"/>
        </w:rPr>
        <w:t>на электронный адрес 1 otdel-rcro@mail.ru.</w:t>
      </w:r>
    </w:p>
    <w:p w:rsidR="006B2886" w:rsidRDefault="006B2886" w:rsidP="006B2886">
      <w:pPr>
        <w:widowControl w:val="0"/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6B2886">
        <w:rPr>
          <w:rFonts w:eastAsia="Arial Unicode MS"/>
          <w:color w:val="000000"/>
          <w:sz w:val="28"/>
          <w:szCs w:val="28"/>
          <w:lang w:bidi="ru-RU"/>
        </w:rPr>
        <w:t>Срок: до 14.07.2023</w:t>
      </w:r>
    </w:p>
    <w:p w:rsidR="002779ED" w:rsidRDefault="002779ED" w:rsidP="007E1A79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="00643356"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</w:t>
      </w:r>
      <w:r w:rsidRPr="002779ED"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                               </w:t>
      </w:r>
    </w:p>
    <w:p w:rsidR="006B2886" w:rsidRDefault="008B30D7" w:rsidP="002779ED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B30D7">
        <w:t xml:space="preserve"> </w:t>
      </w:r>
      <w:r w:rsidR="002779ED">
        <w:rPr>
          <w:rFonts w:eastAsia="Arial Unicode MS"/>
          <w:color w:val="000000"/>
          <w:sz w:val="28"/>
          <w:szCs w:val="28"/>
          <w:lang w:bidi="ru-RU"/>
        </w:rPr>
        <w:t>4</w:t>
      </w:r>
      <w:r w:rsidR="00C20E4F">
        <w:rPr>
          <w:rFonts w:eastAsia="Arial Unicode MS"/>
          <w:color w:val="000000"/>
          <w:sz w:val="28"/>
          <w:szCs w:val="28"/>
          <w:lang w:bidi="ru-RU"/>
        </w:rPr>
        <w:t>.Руководителям ОУ организовать:</w:t>
      </w:r>
    </w:p>
    <w:p w:rsidR="006B2886" w:rsidRPr="006B2886" w:rsidRDefault="00C20E4F" w:rsidP="00C20E4F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>информационную и разъясни</w:t>
      </w:r>
      <w:r>
        <w:rPr>
          <w:rFonts w:eastAsia="Arial Unicode MS"/>
          <w:color w:val="000000"/>
          <w:sz w:val="28"/>
          <w:szCs w:val="28"/>
          <w:lang w:bidi="ru-RU"/>
        </w:rPr>
        <w:t>тельную работу</w:t>
      </w:r>
      <w:r w:rsidR="00CB1156">
        <w:rPr>
          <w:rFonts w:eastAsia="Arial Unicode MS"/>
          <w:color w:val="000000"/>
          <w:sz w:val="28"/>
          <w:szCs w:val="28"/>
          <w:lang w:bidi="ru-RU"/>
        </w:rPr>
        <w:t xml:space="preserve"> с 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педагогами, обучающимися и их родителями о формах и </w:t>
      </w:r>
      <w:r w:rsidR="00643356">
        <w:rPr>
          <w:rFonts w:eastAsia="Arial Unicode MS"/>
          <w:color w:val="000000"/>
          <w:sz w:val="28"/>
          <w:szCs w:val="28"/>
          <w:lang w:bidi="ru-RU"/>
        </w:rPr>
        <w:t>содержании  регионального зачета;</w:t>
      </w:r>
    </w:p>
    <w:p w:rsidR="006B2886" w:rsidRPr="006B2886" w:rsidRDefault="006B2886" w:rsidP="006B2886">
      <w:pPr>
        <w:widowControl w:val="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eastAsia="Arial Unicode MS"/>
          <w:color w:val="000000"/>
          <w:sz w:val="28"/>
          <w:szCs w:val="28"/>
          <w:lang w:bidi="ru-RU"/>
        </w:rPr>
        <w:t>Срок: до 07.04.2023</w:t>
      </w:r>
    </w:p>
    <w:p w:rsidR="006B2886" w:rsidRPr="006B2886" w:rsidRDefault="00CB1156" w:rsidP="00CB1156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</w:t>
      </w:r>
      <w:r w:rsidR="007E1A79">
        <w:rPr>
          <w:rFonts w:eastAsia="Arial Unicode MS"/>
          <w:color w:val="000000"/>
          <w:sz w:val="28"/>
          <w:szCs w:val="28"/>
          <w:lang w:bidi="ru-RU"/>
        </w:rPr>
        <w:t>ознакомление п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>од подпись обучающихся, родителей (законных представителей) с регламентом проведения регионального зачета;</w:t>
      </w:r>
    </w:p>
    <w:p w:rsidR="006B2886" w:rsidRPr="006B2886" w:rsidRDefault="006B2886" w:rsidP="006B2886">
      <w:pPr>
        <w:widowControl w:val="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eastAsia="Arial Unicode MS"/>
          <w:color w:val="000000"/>
          <w:sz w:val="28"/>
          <w:szCs w:val="28"/>
          <w:lang w:bidi="ru-RU"/>
        </w:rPr>
        <w:t>Срок: до 07.04.2023</w:t>
      </w:r>
    </w:p>
    <w:p w:rsidR="006B2886" w:rsidRPr="006B2886" w:rsidRDefault="00CB1156" w:rsidP="00CB1156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>проведение регионального зач</w:t>
      </w:r>
      <w:r w:rsidR="002779ED">
        <w:rPr>
          <w:rFonts w:eastAsia="Arial Unicode MS"/>
          <w:color w:val="000000"/>
          <w:sz w:val="28"/>
          <w:szCs w:val="28"/>
          <w:lang w:bidi="ru-RU"/>
        </w:rPr>
        <w:t xml:space="preserve">ета 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для обучающихся 8 классов на основе перечня вопросов регионального зачета, утвержденного приказом министерства образования Оренбургской области от 05.03.2018 № 01-21/370;</w:t>
      </w:r>
    </w:p>
    <w:p w:rsidR="001777BA" w:rsidRDefault="00322DC4" w:rsidP="006B2886">
      <w:pPr>
        <w:widowControl w:val="0"/>
        <w:jc w:val="righ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Срок:  до  11.05.2023 года</w:t>
      </w:r>
    </w:p>
    <w:p w:rsidR="006B2886" w:rsidRPr="006B2886" w:rsidRDefault="008B30D7" w:rsidP="001777BA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-выставление зачета</w:t>
      </w:r>
      <w:r w:rsidR="001777BA" w:rsidRPr="001777BA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по критериям  оценивания и шкале</w:t>
      </w:r>
      <w:r w:rsidR="001777BA" w:rsidRPr="001777BA">
        <w:rPr>
          <w:rFonts w:eastAsia="Arial Unicode MS"/>
          <w:color w:val="000000"/>
          <w:sz w:val="28"/>
          <w:szCs w:val="28"/>
          <w:lang w:bidi="ru-RU"/>
        </w:rPr>
        <w:t xml:space="preserve"> перевода баллов в шк</w:t>
      </w:r>
      <w:r w:rsidR="002779ED">
        <w:rPr>
          <w:rFonts w:eastAsia="Arial Unicode MS"/>
          <w:color w:val="000000"/>
          <w:sz w:val="28"/>
          <w:szCs w:val="28"/>
          <w:lang w:bidi="ru-RU"/>
        </w:rPr>
        <w:t>ольную отметку (Приложение).</w:t>
      </w:r>
    </w:p>
    <w:p w:rsidR="006B2886" w:rsidRPr="006B2886" w:rsidRDefault="00CB1156" w:rsidP="00CB1156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-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>своевременное информирование обучающихся о результатах проведения регионального зачета;</w:t>
      </w:r>
      <w:proofErr w:type="gramEnd"/>
    </w:p>
    <w:p w:rsidR="006B2886" w:rsidRPr="006B2886" w:rsidRDefault="002779ED" w:rsidP="002779ED">
      <w:pPr>
        <w:widowControl w:val="0"/>
        <w:tabs>
          <w:tab w:val="left" w:pos="135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>реализацию образовательных про</w:t>
      </w:r>
      <w:r w:rsidR="00322DC4">
        <w:rPr>
          <w:rFonts w:eastAsia="Arial Unicode MS"/>
          <w:color w:val="000000"/>
          <w:sz w:val="28"/>
          <w:szCs w:val="28"/>
          <w:lang w:bidi="ru-RU"/>
        </w:rPr>
        <w:t xml:space="preserve">грамм в 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8 классах, </w:t>
      </w:r>
      <w:proofErr w:type="gramStart"/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>контроль за</w:t>
      </w:r>
      <w:proofErr w:type="gramEnd"/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эффективн</w:t>
      </w:r>
      <w:r>
        <w:rPr>
          <w:rFonts w:eastAsia="Arial Unicode MS"/>
          <w:color w:val="000000"/>
          <w:sz w:val="28"/>
          <w:szCs w:val="28"/>
          <w:lang w:bidi="ru-RU"/>
        </w:rPr>
        <w:t>остью и качеством их выполнения;</w:t>
      </w:r>
    </w:p>
    <w:p w:rsidR="006B2886" w:rsidRPr="006B2886" w:rsidRDefault="006B2886" w:rsidP="006B2886">
      <w:pPr>
        <w:widowControl w:val="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eastAsia="Arial Unicode MS"/>
          <w:color w:val="000000"/>
          <w:sz w:val="28"/>
          <w:szCs w:val="28"/>
          <w:lang w:bidi="ru-RU"/>
        </w:rPr>
        <w:t>Срок: до 11.05.2023</w:t>
      </w:r>
    </w:p>
    <w:p w:rsidR="006B2886" w:rsidRPr="006B2886" w:rsidRDefault="007E1A79" w:rsidP="002779ED">
      <w:pPr>
        <w:widowControl w:val="0"/>
        <w:tabs>
          <w:tab w:val="left" w:pos="135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</w:t>
      </w:r>
      <w:r w:rsidR="002779ED">
        <w:rPr>
          <w:rFonts w:eastAsia="Arial Unicode MS"/>
          <w:color w:val="000000"/>
          <w:sz w:val="28"/>
          <w:szCs w:val="28"/>
          <w:lang w:bidi="ru-RU"/>
        </w:rPr>
        <w:t xml:space="preserve">проведение проблемного 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анализ</w:t>
      </w:r>
      <w:r w:rsidR="002779ED">
        <w:rPr>
          <w:rFonts w:eastAsia="Arial Unicode MS"/>
          <w:color w:val="000000"/>
          <w:sz w:val="28"/>
          <w:szCs w:val="28"/>
          <w:lang w:bidi="ru-RU"/>
        </w:rPr>
        <w:t>а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результатов регионального</w:t>
      </w:r>
      <w:r w:rsidR="00322DC4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зачета и сформировать план мероприятий по коррекции на 2023/2024 учебный год с учетом выявленных недостатков.</w:t>
      </w:r>
    </w:p>
    <w:p w:rsidR="006B2886" w:rsidRPr="006B2886" w:rsidRDefault="006B2886" w:rsidP="006B2886">
      <w:pPr>
        <w:widowControl w:val="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eastAsia="Arial Unicode MS"/>
          <w:color w:val="000000"/>
          <w:sz w:val="28"/>
          <w:szCs w:val="28"/>
          <w:lang w:bidi="ru-RU"/>
        </w:rPr>
        <w:t>Срок: до 09.06.2023</w:t>
      </w:r>
    </w:p>
    <w:p w:rsidR="006B2886" w:rsidRPr="00913FB4" w:rsidRDefault="007E1A79" w:rsidP="007E1A79">
      <w:pPr>
        <w:widowControl w:val="0"/>
        <w:tabs>
          <w:tab w:val="left" w:pos="135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-направление 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>отчет</w:t>
      </w:r>
      <w:r>
        <w:rPr>
          <w:rFonts w:eastAsia="Arial Unicode MS"/>
          <w:color w:val="000000"/>
          <w:sz w:val="28"/>
          <w:szCs w:val="28"/>
          <w:lang w:bidi="ru-RU"/>
        </w:rPr>
        <w:t>а</w:t>
      </w:r>
      <w:r w:rsidR="00322DC4">
        <w:rPr>
          <w:rFonts w:eastAsia="Arial Unicode MS"/>
          <w:color w:val="000000"/>
          <w:sz w:val="28"/>
          <w:szCs w:val="28"/>
          <w:lang w:bidi="ru-RU"/>
        </w:rPr>
        <w:t xml:space="preserve"> и аналитической  справки 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об итогах проведения региональног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о зачета на  адрес электронной почты </w:t>
      </w:r>
      <w:r w:rsidR="00913FB4">
        <w:rPr>
          <w:rFonts w:eastAsia="Arial Unicode MS"/>
          <w:color w:val="000000"/>
          <w:sz w:val="28"/>
          <w:szCs w:val="28"/>
          <w:lang w:val="en-US" w:bidi="ru-RU"/>
        </w:rPr>
        <w:t>irc</w:t>
      </w:r>
      <w:r w:rsidR="00913FB4" w:rsidRPr="00913FB4">
        <w:rPr>
          <w:rFonts w:eastAsia="Arial Unicode MS"/>
          <w:color w:val="000000"/>
          <w:sz w:val="28"/>
          <w:szCs w:val="28"/>
          <w:lang w:bidi="ru-RU"/>
        </w:rPr>
        <w:t>-</w:t>
      </w:r>
      <w:r w:rsidR="00913FB4">
        <w:rPr>
          <w:rFonts w:eastAsia="Arial Unicode MS"/>
          <w:color w:val="000000"/>
          <w:sz w:val="28"/>
          <w:szCs w:val="28"/>
          <w:lang w:val="en-US" w:bidi="ru-RU"/>
        </w:rPr>
        <w:t>ruo</w:t>
      </w:r>
      <w:r w:rsidR="00913FB4" w:rsidRPr="00913FB4">
        <w:rPr>
          <w:rFonts w:eastAsia="Arial Unicode MS"/>
          <w:color w:val="000000"/>
          <w:sz w:val="28"/>
          <w:szCs w:val="28"/>
          <w:lang w:bidi="ru-RU"/>
        </w:rPr>
        <w:t>@</w:t>
      </w:r>
      <w:r w:rsidR="00913FB4">
        <w:rPr>
          <w:rFonts w:eastAsia="Arial Unicode MS"/>
          <w:color w:val="000000"/>
          <w:sz w:val="28"/>
          <w:szCs w:val="28"/>
          <w:lang w:val="en-US" w:bidi="ru-RU"/>
        </w:rPr>
        <w:t>yandex</w:t>
      </w:r>
      <w:r w:rsidR="00913FB4" w:rsidRPr="00913FB4">
        <w:rPr>
          <w:rFonts w:eastAsia="Arial Unicode MS"/>
          <w:color w:val="000000"/>
          <w:sz w:val="28"/>
          <w:szCs w:val="28"/>
          <w:lang w:bidi="ru-RU"/>
        </w:rPr>
        <w:t>.</w:t>
      </w:r>
      <w:r w:rsidR="00913FB4">
        <w:rPr>
          <w:rFonts w:eastAsia="Arial Unicode MS"/>
          <w:color w:val="000000"/>
          <w:sz w:val="28"/>
          <w:szCs w:val="28"/>
          <w:lang w:val="en-US" w:bidi="ru-RU"/>
        </w:rPr>
        <w:t>ru</w:t>
      </w:r>
      <w:r w:rsidR="00913FB4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6B2886" w:rsidRPr="006B2886" w:rsidRDefault="006B2886" w:rsidP="006B2886">
      <w:pPr>
        <w:widowControl w:val="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eastAsia="Arial Unicode MS"/>
          <w:color w:val="000000"/>
          <w:sz w:val="28"/>
          <w:szCs w:val="28"/>
          <w:lang w:bidi="ru-RU"/>
        </w:rPr>
        <w:t>Срок: до 14.06.2023</w:t>
      </w:r>
    </w:p>
    <w:p w:rsidR="00CB1156" w:rsidRDefault="007E1A79" w:rsidP="007E1A79">
      <w:pPr>
        <w:widowControl w:val="0"/>
        <w:tabs>
          <w:tab w:val="left" w:pos="1112"/>
        </w:tabs>
        <w:spacing w:after="1412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5.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>Контроль за исполнением настоящ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его приказа возложить на 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Васькину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 xml:space="preserve"> Н.Б., главного специалиста Управления образования.</w:t>
      </w:r>
      <w:r w:rsidR="006B2886" w:rsidRPr="006B2886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CB1156" w:rsidRPr="00CB1156" w:rsidRDefault="00CB1156" w:rsidP="007E1A79">
      <w:pPr>
        <w:widowControl w:val="0"/>
        <w:tabs>
          <w:tab w:val="left" w:pos="1112"/>
        </w:tabs>
        <w:spacing w:after="1412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B1156">
        <w:rPr>
          <w:rFonts w:eastAsia="Arial Unicode MS"/>
          <w:color w:val="000000"/>
          <w:sz w:val="28"/>
          <w:szCs w:val="28"/>
          <w:lang w:bidi="ru-RU"/>
        </w:rPr>
        <w:t xml:space="preserve">Начальник Управления образования  </w:t>
      </w:r>
      <w:r w:rsidRPr="00CB1156">
        <w:rPr>
          <w:rFonts w:eastAsia="Arial Unicode MS"/>
          <w:color w:val="000000"/>
          <w:sz w:val="28"/>
          <w:szCs w:val="28"/>
          <w:lang w:bidi="ru-RU"/>
        </w:rPr>
        <w:tab/>
        <w:t xml:space="preserve">             </w:t>
      </w:r>
      <w:r w:rsidR="007E1A79">
        <w:rPr>
          <w:rFonts w:eastAsia="Arial Unicode MS"/>
          <w:color w:val="000000"/>
          <w:sz w:val="28"/>
          <w:szCs w:val="28"/>
          <w:lang w:bidi="ru-RU"/>
        </w:rPr>
        <w:t xml:space="preserve">                       </w:t>
      </w:r>
      <w:proofErr w:type="spellStart"/>
      <w:r w:rsidRPr="00CB1156">
        <w:rPr>
          <w:rFonts w:eastAsia="Arial Unicode MS"/>
          <w:color w:val="000000"/>
          <w:sz w:val="28"/>
          <w:szCs w:val="28"/>
          <w:lang w:bidi="ru-RU"/>
        </w:rPr>
        <w:t>Е.К.Никитина</w:t>
      </w:r>
      <w:proofErr w:type="spellEnd"/>
    </w:p>
    <w:p w:rsidR="006B2886" w:rsidRPr="006B2886" w:rsidRDefault="006B2886" w:rsidP="006B2886">
      <w:pP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6B2886" w:rsidRPr="006B2886">
          <w:pgSz w:w="11900" w:h="16840"/>
          <w:pgMar w:top="1228" w:right="624" w:bottom="1287" w:left="1830" w:header="0" w:footer="3" w:gutter="0"/>
          <w:cols w:space="720"/>
        </w:sectPr>
      </w:pPr>
    </w:p>
    <w:p w:rsidR="00FD6372" w:rsidRDefault="00FD6372" w:rsidP="006B2886">
      <w:pPr>
        <w:widowControl w:val="0"/>
        <w:spacing w:after="244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  Приложение</w:t>
      </w:r>
      <w:r w:rsidR="004D6D72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№2</w:t>
      </w:r>
    </w:p>
    <w:p w:rsidR="00FD6372" w:rsidRDefault="00FD6372" w:rsidP="006B2886">
      <w:pPr>
        <w:widowControl w:val="0"/>
        <w:spacing w:after="244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6B2886" w:rsidRPr="006B2886" w:rsidRDefault="006B2886" w:rsidP="006B2886">
      <w:pPr>
        <w:widowControl w:val="0"/>
        <w:spacing w:after="244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Критерии оценивания и шкала перевода баллов в школьную отметку</w:t>
      </w: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br/>
        <w:t>регионального публичного зачета</w:t>
      </w:r>
    </w:p>
    <w:p w:rsidR="006B2886" w:rsidRPr="006B2886" w:rsidRDefault="006B2886" w:rsidP="006B2886">
      <w:pPr>
        <w:widowControl w:val="0"/>
        <w:numPr>
          <w:ilvl w:val="0"/>
          <w:numId w:val="36"/>
        </w:numPr>
        <w:tabs>
          <w:tab w:val="left" w:pos="277"/>
        </w:tabs>
        <w:spacing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вопрос: 0 - 1 балл</w:t>
      </w:r>
    </w:p>
    <w:p w:rsidR="006B2886" w:rsidRPr="006B2886" w:rsidRDefault="006B2886" w:rsidP="006B2886">
      <w:pPr>
        <w:widowControl w:val="0"/>
        <w:numPr>
          <w:ilvl w:val="0"/>
          <w:numId w:val="36"/>
        </w:numPr>
        <w:tabs>
          <w:tab w:val="left" w:pos="325"/>
        </w:tabs>
        <w:spacing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вопрос: 0 - 2 балла</w:t>
      </w:r>
    </w:p>
    <w:p w:rsidR="006B2886" w:rsidRPr="006B2886" w:rsidRDefault="006B2886" w:rsidP="006B2886">
      <w:pPr>
        <w:widowControl w:val="0"/>
        <w:numPr>
          <w:ilvl w:val="0"/>
          <w:numId w:val="36"/>
        </w:numPr>
        <w:tabs>
          <w:tab w:val="left" w:pos="325"/>
        </w:tabs>
        <w:spacing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вопрос: 0 - 1 балл</w:t>
      </w:r>
    </w:p>
    <w:p w:rsidR="006B2886" w:rsidRPr="006B2886" w:rsidRDefault="006B2886" w:rsidP="006B2886">
      <w:pPr>
        <w:widowControl w:val="0"/>
        <w:numPr>
          <w:ilvl w:val="0"/>
          <w:numId w:val="36"/>
        </w:numPr>
        <w:tabs>
          <w:tab w:val="left" w:pos="325"/>
        </w:tabs>
        <w:spacing w:after="240"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вопрос: 0 - 2 балла</w:t>
      </w:r>
    </w:p>
    <w:p w:rsidR="006B2886" w:rsidRPr="006B2886" w:rsidRDefault="006B2886" w:rsidP="006B2886">
      <w:pPr>
        <w:widowControl w:val="0"/>
        <w:spacing w:line="322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За ответ на вопрос № 2 выставляются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</w:t>
      </w:r>
    </w:p>
    <w:p w:rsidR="006B2886" w:rsidRPr="006B2886" w:rsidRDefault="006B2886" w:rsidP="006B2886">
      <w:pPr>
        <w:widowControl w:val="0"/>
        <w:spacing w:line="322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Ответ на вопрос № 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6B2886" w:rsidRPr="006B2886" w:rsidRDefault="006B2886" w:rsidP="006B2886">
      <w:pPr>
        <w:widowControl w:val="0"/>
        <w:spacing w:after="153" w:line="322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Максимальное количество баллов - 6 баллов.</w:t>
      </w:r>
    </w:p>
    <w:p w:rsidR="006B2886" w:rsidRPr="006B2886" w:rsidRDefault="006B2886" w:rsidP="006B2886">
      <w:pPr>
        <w:widowControl w:val="0"/>
        <w:spacing w:after="42" w:line="280" w:lineRule="exact"/>
        <w:ind w:left="364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Шкала перевода баллов</w:t>
      </w:r>
    </w:p>
    <w:p w:rsidR="006B2886" w:rsidRPr="006B2886" w:rsidRDefault="006B2886" w:rsidP="006B2886">
      <w:pPr>
        <w:widowControl w:val="0"/>
        <w:spacing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6B288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в школьную отметку регионального публичного зачета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1901"/>
        <w:gridCol w:w="2362"/>
        <w:gridCol w:w="1978"/>
        <w:gridCol w:w="1901"/>
      </w:tblGrid>
      <w:tr w:rsidR="006B2886" w:rsidRPr="006B2886" w:rsidTr="006B2886">
        <w:trPr>
          <w:trHeight w:hRule="exact" w:val="336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Отметка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пересдача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«3»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«4»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«5»</w:t>
            </w:r>
          </w:p>
        </w:tc>
      </w:tr>
      <w:tr w:rsidR="006B2886" w:rsidRPr="006B2886" w:rsidTr="006B2886">
        <w:trPr>
          <w:trHeight w:hRule="exact" w:val="131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280" w:lineRule="exact"/>
              <w:ind w:left="3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Балл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0-2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3</w:t>
            </w:r>
          </w:p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*при условии, что решена одна из 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86" w:rsidRPr="006B2886" w:rsidRDefault="006B2886" w:rsidP="006B2886">
            <w:pPr>
              <w:framePr w:w="9370" w:wrap="notBeside" w:vAnchor="text" w:hAnchor="text" w:xAlign="center" w:y="1"/>
              <w:widowControl w:val="0"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6B288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5-6</w:t>
            </w:r>
          </w:p>
        </w:tc>
      </w:tr>
    </w:tbl>
    <w:p w:rsidR="006B2886" w:rsidRPr="006B2886" w:rsidRDefault="006B2886" w:rsidP="006B2886">
      <w:pPr>
        <w:framePr w:w="9370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B2886" w:rsidRPr="006B2886" w:rsidRDefault="006B2886" w:rsidP="006B288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B2886" w:rsidRPr="006B2886" w:rsidRDefault="006B2886" w:rsidP="006B288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B2886" w:rsidRDefault="006B2886" w:rsidP="00D609FC">
      <w:pPr>
        <w:tabs>
          <w:tab w:val="left" w:pos="0"/>
          <w:tab w:val="left" w:pos="5670"/>
          <w:tab w:val="left" w:pos="6237"/>
        </w:tabs>
        <w:ind w:right="3969"/>
        <w:rPr>
          <w:sz w:val="28"/>
          <w:szCs w:val="28"/>
        </w:rPr>
      </w:pPr>
    </w:p>
    <w:p w:rsidR="006B2886" w:rsidRDefault="006B2886" w:rsidP="00D609FC">
      <w:pPr>
        <w:tabs>
          <w:tab w:val="left" w:pos="0"/>
          <w:tab w:val="left" w:pos="5670"/>
          <w:tab w:val="left" w:pos="6237"/>
        </w:tabs>
        <w:ind w:right="3969"/>
        <w:rPr>
          <w:sz w:val="28"/>
          <w:szCs w:val="28"/>
        </w:rPr>
      </w:pPr>
    </w:p>
    <w:p w:rsidR="007B1B74" w:rsidRDefault="007B1B74" w:rsidP="00503B27">
      <w:pPr>
        <w:widowControl w:val="0"/>
        <w:tabs>
          <w:tab w:val="left" w:pos="1272"/>
          <w:tab w:val="left" w:pos="633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7B1B74" w:rsidRDefault="007B1B74" w:rsidP="00503B27">
      <w:pPr>
        <w:widowControl w:val="0"/>
        <w:tabs>
          <w:tab w:val="left" w:pos="1272"/>
          <w:tab w:val="left" w:pos="633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7B1B74" w:rsidRDefault="007B1B74" w:rsidP="00503B27">
      <w:pPr>
        <w:widowControl w:val="0"/>
        <w:tabs>
          <w:tab w:val="left" w:pos="1272"/>
          <w:tab w:val="left" w:pos="633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BB5949" w:rsidRPr="00BB5949" w:rsidRDefault="00453D78" w:rsidP="00BB5949">
      <w:pPr>
        <w:widowControl w:val="0"/>
        <w:tabs>
          <w:tab w:val="left" w:pos="127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53D78">
        <w:rPr>
          <w:color w:val="000000"/>
          <w:sz w:val="28"/>
          <w:szCs w:val="28"/>
          <w:lang w:bidi="ru-RU"/>
        </w:rPr>
        <w:br w:type="page"/>
      </w: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p w:rsidR="00E1548A" w:rsidRPr="00E1548A" w:rsidRDefault="00E1548A" w:rsidP="00E1548A">
      <w:pPr>
        <w:rPr>
          <w:sz w:val="28"/>
          <w:szCs w:val="28"/>
        </w:rPr>
      </w:pPr>
    </w:p>
    <w:sectPr w:rsidR="00E1548A" w:rsidRPr="00E1548A" w:rsidSect="002760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49" w:rsidRDefault="00154A49" w:rsidP="007E1A79">
      <w:r>
        <w:separator/>
      </w:r>
    </w:p>
  </w:endnote>
  <w:endnote w:type="continuationSeparator" w:id="0">
    <w:p w:rsidR="00154A49" w:rsidRDefault="00154A49" w:rsidP="007E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49" w:rsidRDefault="00154A49" w:rsidP="007E1A79">
      <w:r>
        <w:separator/>
      </w:r>
    </w:p>
  </w:footnote>
  <w:footnote w:type="continuationSeparator" w:id="0">
    <w:p w:rsidR="00154A49" w:rsidRDefault="00154A49" w:rsidP="007E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D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42401"/>
    <w:multiLevelType w:val="hybridMultilevel"/>
    <w:tmpl w:val="F10A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6CD4"/>
    <w:multiLevelType w:val="multilevel"/>
    <w:tmpl w:val="0F8C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AD24005"/>
    <w:multiLevelType w:val="hybridMultilevel"/>
    <w:tmpl w:val="3F3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7630A"/>
    <w:multiLevelType w:val="multilevel"/>
    <w:tmpl w:val="8E780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D4B68"/>
    <w:multiLevelType w:val="multilevel"/>
    <w:tmpl w:val="C666A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FDD1A3E"/>
    <w:multiLevelType w:val="multilevel"/>
    <w:tmpl w:val="DF7AD26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D8158D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230D98"/>
    <w:multiLevelType w:val="multilevel"/>
    <w:tmpl w:val="5EB6CC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187AC8"/>
    <w:multiLevelType w:val="hybridMultilevel"/>
    <w:tmpl w:val="A7200146"/>
    <w:lvl w:ilvl="0" w:tplc="21D8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0B78CE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3F3EC4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22F5B"/>
    <w:multiLevelType w:val="hybridMultilevel"/>
    <w:tmpl w:val="86F60E28"/>
    <w:lvl w:ilvl="0" w:tplc="0EFA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074972"/>
    <w:multiLevelType w:val="hybridMultilevel"/>
    <w:tmpl w:val="B142A36C"/>
    <w:lvl w:ilvl="0" w:tplc="1C54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54161B"/>
    <w:multiLevelType w:val="hybridMultilevel"/>
    <w:tmpl w:val="13A85468"/>
    <w:lvl w:ilvl="0" w:tplc="36B4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33806831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72586"/>
    <w:multiLevelType w:val="hybridMultilevel"/>
    <w:tmpl w:val="2D0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E4B98"/>
    <w:multiLevelType w:val="hybridMultilevel"/>
    <w:tmpl w:val="E6E6AA50"/>
    <w:lvl w:ilvl="0" w:tplc="8C2E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622A87"/>
    <w:multiLevelType w:val="hybridMultilevel"/>
    <w:tmpl w:val="464AED76"/>
    <w:lvl w:ilvl="0" w:tplc="DC9859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E5ACA"/>
    <w:multiLevelType w:val="hybridMultilevel"/>
    <w:tmpl w:val="AA52AC34"/>
    <w:lvl w:ilvl="0" w:tplc="E0DA9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1CD6B69"/>
    <w:multiLevelType w:val="hybridMultilevel"/>
    <w:tmpl w:val="9DECF09A"/>
    <w:lvl w:ilvl="0" w:tplc="F65A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B10036"/>
    <w:multiLevelType w:val="hybridMultilevel"/>
    <w:tmpl w:val="0B562D2E"/>
    <w:lvl w:ilvl="0" w:tplc="CE80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A36C01"/>
    <w:multiLevelType w:val="hybridMultilevel"/>
    <w:tmpl w:val="05D28D32"/>
    <w:lvl w:ilvl="0" w:tplc="A5484F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ED968A2"/>
    <w:multiLevelType w:val="hybridMultilevel"/>
    <w:tmpl w:val="DD14F1A4"/>
    <w:lvl w:ilvl="0" w:tplc="729E9FD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A63FF"/>
    <w:multiLevelType w:val="hybridMultilevel"/>
    <w:tmpl w:val="CCCEA17A"/>
    <w:lvl w:ilvl="0" w:tplc="FCA26C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965A9E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A1766"/>
    <w:multiLevelType w:val="hybridMultilevel"/>
    <w:tmpl w:val="9D3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5479D"/>
    <w:multiLevelType w:val="hybridMultilevel"/>
    <w:tmpl w:val="01D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05C22"/>
    <w:multiLevelType w:val="hybridMultilevel"/>
    <w:tmpl w:val="E11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652DB"/>
    <w:multiLevelType w:val="multilevel"/>
    <w:tmpl w:val="C77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A43274D"/>
    <w:multiLevelType w:val="hybridMultilevel"/>
    <w:tmpl w:val="B67E987A"/>
    <w:lvl w:ilvl="0" w:tplc="E6A87568">
      <w:start w:val="1"/>
      <w:numFmt w:val="decimal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33">
    <w:nsid w:val="7D2259E6"/>
    <w:multiLevelType w:val="hybridMultilevel"/>
    <w:tmpl w:val="48F42A98"/>
    <w:lvl w:ilvl="0" w:tplc="0506F0E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A20CD6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F20765"/>
    <w:multiLevelType w:val="hybridMultilevel"/>
    <w:tmpl w:val="FAEE3B1A"/>
    <w:lvl w:ilvl="0" w:tplc="6FFEF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3"/>
  </w:num>
  <w:num w:numId="3">
    <w:abstractNumId w:val="34"/>
  </w:num>
  <w:num w:numId="4">
    <w:abstractNumId w:val="22"/>
  </w:num>
  <w:num w:numId="5">
    <w:abstractNumId w:val="18"/>
  </w:num>
  <w:num w:numId="6">
    <w:abstractNumId w:val="14"/>
  </w:num>
  <w:num w:numId="7">
    <w:abstractNumId w:val="30"/>
  </w:num>
  <w:num w:numId="8">
    <w:abstractNumId w:val="5"/>
  </w:num>
  <w:num w:numId="9">
    <w:abstractNumId w:val="28"/>
  </w:num>
  <w:num w:numId="10">
    <w:abstractNumId w:val="10"/>
  </w:num>
  <w:num w:numId="11">
    <w:abstractNumId w:val="7"/>
  </w:num>
  <w:num w:numId="12">
    <w:abstractNumId w:val="21"/>
  </w:num>
  <w:num w:numId="13">
    <w:abstractNumId w:val="11"/>
  </w:num>
  <w:num w:numId="14">
    <w:abstractNumId w:val="1"/>
  </w:num>
  <w:num w:numId="15">
    <w:abstractNumId w:val="12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0"/>
  </w:num>
  <w:num w:numId="20">
    <w:abstractNumId w:val="33"/>
  </w:num>
  <w:num w:numId="21">
    <w:abstractNumId w:val="32"/>
  </w:num>
  <w:num w:numId="22">
    <w:abstractNumId w:val="35"/>
  </w:num>
  <w:num w:numId="23">
    <w:abstractNumId w:val="23"/>
  </w:num>
  <w:num w:numId="24">
    <w:abstractNumId w:val="31"/>
  </w:num>
  <w:num w:numId="25">
    <w:abstractNumId w:val="20"/>
  </w:num>
  <w:num w:numId="26">
    <w:abstractNumId w:val="15"/>
  </w:num>
  <w:num w:numId="27">
    <w:abstractNumId w:val="25"/>
  </w:num>
  <w:num w:numId="28">
    <w:abstractNumId w:val="2"/>
  </w:num>
  <w:num w:numId="29">
    <w:abstractNumId w:val="9"/>
  </w:num>
  <w:num w:numId="30">
    <w:abstractNumId w:val="27"/>
  </w:num>
  <w:num w:numId="31">
    <w:abstractNumId w:val="19"/>
  </w:num>
  <w:num w:numId="32">
    <w:abstractNumId w:val="4"/>
  </w:num>
  <w:num w:numId="33">
    <w:abstractNumId w:val="17"/>
  </w:num>
  <w:num w:numId="34">
    <w:abstractNumId w:val="13"/>
  </w:num>
  <w:num w:numId="3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3532F"/>
    <w:rsid w:val="00073E0C"/>
    <w:rsid w:val="00085BBA"/>
    <w:rsid w:val="000A5538"/>
    <w:rsid w:val="000F58A1"/>
    <w:rsid w:val="00100FE8"/>
    <w:rsid w:val="00105506"/>
    <w:rsid w:val="001338E8"/>
    <w:rsid w:val="00133D08"/>
    <w:rsid w:val="00154A49"/>
    <w:rsid w:val="00171E43"/>
    <w:rsid w:val="001777BA"/>
    <w:rsid w:val="0018359B"/>
    <w:rsid w:val="00205CDB"/>
    <w:rsid w:val="00216F09"/>
    <w:rsid w:val="00223217"/>
    <w:rsid w:val="00236EDE"/>
    <w:rsid w:val="00276076"/>
    <w:rsid w:val="002779ED"/>
    <w:rsid w:val="002A2220"/>
    <w:rsid w:val="002A63E2"/>
    <w:rsid w:val="00322DC4"/>
    <w:rsid w:val="003234DF"/>
    <w:rsid w:val="003926AF"/>
    <w:rsid w:val="004356BB"/>
    <w:rsid w:val="00443202"/>
    <w:rsid w:val="00453D78"/>
    <w:rsid w:val="0048569C"/>
    <w:rsid w:val="0049041E"/>
    <w:rsid w:val="004D6D72"/>
    <w:rsid w:val="00503B27"/>
    <w:rsid w:val="00543C7B"/>
    <w:rsid w:val="00551A90"/>
    <w:rsid w:val="00581D1C"/>
    <w:rsid w:val="005A3A0C"/>
    <w:rsid w:val="00637687"/>
    <w:rsid w:val="00643356"/>
    <w:rsid w:val="0067054A"/>
    <w:rsid w:val="006815AB"/>
    <w:rsid w:val="006846FB"/>
    <w:rsid w:val="006B2886"/>
    <w:rsid w:val="0070198E"/>
    <w:rsid w:val="007136AF"/>
    <w:rsid w:val="007171C9"/>
    <w:rsid w:val="00721473"/>
    <w:rsid w:val="00742EF4"/>
    <w:rsid w:val="0075683F"/>
    <w:rsid w:val="007636FC"/>
    <w:rsid w:val="00773F94"/>
    <w:rsid w:val="00793EE4"/>
    <w:rsid w:val="007B1B74"/>
    <w:rsid w:val="007E1A79"/>
    <w:rsid w:val="00810791"/>
    <w:rsid w:val="0082640E"/>
    <w:rsid w:val="008B30D7"/>
    <w:rsid w:val="008C226F"/>
    <w:rsid w:val="008C7819"/>
    <w:rsid w:val="008F4A6D"/>
    <w:rsid w:val="008F5DD9"/>
    <w:rsid w:val="00913FB4"/>
    <w:rsid w:val="00925023"/>
    <w:rsid w:val="00957F75"/>
    <w:rsid w:val="00970B01"/>
    <w:rsid w:val="009B3D91"/>
    <w:rsid w:val="009F1C8E"/>
    <w:rsid w:val="00A53E4F"/>
    <w:rsid w:val="00A83173"/>
    <w:rsid w:val="00AA181A"/>
    <w:rsid w:val="00AD76F0"/>
    <w:rsid w:val="00AE4F95"/>
    <w:rsid w:val="00B06463"/>
    <w:rsid w:val="00B14BF0"/>
    <w:rsid w:val="00B67AAA"/>
    <w:rsid w:val="00B75362"/>
    <w:rsid w:val="00B82114"/>
    <w:rsid w:val="00B9767C"/>
    <w:rsid w:val="00BB5949"/>
    <w:rsid w:val="00BD03B9"/>
    <w:rsid w:val="00BD6998"/>
    <w:rsid w:val="00C015DE"/>
    <w:rsid w:val="00C20E4F"/>
    <w:rsid w:val="00C41065"/>
    <w:rsid w:val="00C44EF8"/>
    <w:rsid w:val="00C67186"/>
    <w:rsid w:val="00C82DE4"/>
    <w:rsid w:val="00CB1156"/>
    <w:rsid w:val="00D16BF2"/>
    <w:rsid w:val="00D609FC"/>
    <w:rsid w:val="00D612A4"/>
    <w:rsid w:val="00E1548A"/>
    <w:rsid w:val="00E17F48"/>
    <w:rsid w:val="00EC50C2"/>
    <w:rsid w:val="00EC5BAB"/>
    <w:rsid w:val="00ED1A78"/>
    <w:rsid w:val="00F01B0B"/>
    <w:rsid w:val="00F330ED"/>
    <w:rsid w:val="00F8547D"/>
    <w:rsid w:val="00F966ED"/>
    <w:rsid w:val="00FC6CE4"/>
    <w:rsid w:val="00FD6372"/>
    <w:rsid w:val="00FD6EDE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5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5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Бахчева</dc:creator>
  <cp:lastModifiedBy>Kuchkin</cp:lastModifiedBy>
  <cp:revision>37</cp:revision>
  <cp:lastPrinted>2023-03-06T07:40:00Z</cp:lastPrinted>
  <dcterms:created xsi:type="dcterms:W3CDTF">2020-11-17T09:26:00Z</dcterms:created>
  <dcterms:modified xsi:type="dcterms:W3CDTF">2023-03-07T06:28:00Z</dcterms:modified>
</cp:coreProperties>
</file>